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Default="009178F7" w:rsidP="009178F7">
      <w:pPr>
        <w:jc w:val="center"/>
        <w:rPr>
          <w:b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1980" cy="4572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F7" w:rsidRDefault="009178F7" w:rsidP="009178F7">
      <w:pPr>
        <w:jc w:val="center"/>
        <w:rPr>
          <w:b/>
        </w:rPr>
      </w:pPr>
    </w:p>
    <w:p w:rsidR="009178F7" w:rsidRPr="00CB7DC6" w:rsidRDefault="009178F7" w:rsidP="009178F7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9178F7" w:rsidRPr="00CB7DC6" w:rsidRDefault="009178F7" w:rsidP="009178F7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9178F7" w:rsidRPr="00CB7DC6" w:rsidRDefault="009178F7" w:rsidP="009178F7">
      <w:pPr>
        <w:rPr>
          <w:b/>
        </w:rPr>
      </w:pPr>
    </w:p>
    <w:p w:rsidR="009178F7" w:rsidRPr="00CB7DC6" w:rsidRDefault="009178F7" w:rsidP="009178F7">
      <w:pPr>
        <w:rPr>
          <w:b/>
        </w:rPr>
      </w:pPr>
    </w:p>
    <w:p w:rsidR="009178F7" w:rsidRPr="00CB7DC6" w:rsidRDefault="009178F7" w:rsidP="009178F7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9178F7" w:rsidRPr="00CB7DC6" w:rsidRDefault="009178F7" w:rsidP="009178F7">
      <w:pPr>
        <w:ind w:firstLine="540"/>
        <w:jc w:val="center"/>
      </w:pPr>
    </w:p>
    <w:p w:rsidR="009178F7" w:rsidRPr="001B71F4" w:rsidRDefault="009178F7" w:rsidP="009178F7">
      <w:pPr>
        <w:jc w:val="both"/>
      </w:pPr>
      <w:r w:rsidRPr="00FE6A4B">
        <w:t xml:space="preserve">от </w:t>
      </w:r>
      <w:r>
        <w:t>06.02.</w:t>
      </w:r>
      <w:r w:rsidRPr="00FE6A4B">
        <w:t>202</w:t>
      </w:r>
      <w:r>
        <w:t>3</w:t>
      </w:r>
      <w:r w:rsidRPr="00FE6A4B">
        <w:t xml:space="preserve"> г.                                                                                № </w:t>
      </w:r>
      <w:r w:rsidR="004E4BEA">
        <w:t>5</w:t>
      </w:r>
      <w:r w:rsidRPr="00FE6A4B">
        <w:t>-п</w:t>
      </w:r>
    </w:p>
    <w:p w:rsidR="009178F7" w:rsidRDefault="009178F7" w:rsidP="009178F7">
      <w:pPr>
        <w:ind w:left="567" w:right="4960"/>
        <w:jc w:val="both"/>
      </w:pPr>
    </w:p>
    <w:p w:rsidR="009178F7" w:rsidRPr="00E64CC2" w:rsidRDefault="009178F7" w:rsidP="009178F7">
      <w:pPr>
        <w:ind w:right="4960"/>
        <w:jc w:val="both"/>
      </w:pPr>
      <w:r w:rsidRPr="003F4BBC">
        <w:t>О внесении изменений и дополнений в постановление администрации Загри</w:t>
      </w:r>
      <w:r>
        <w:t>вского сельского поселения от 07.11.2019г. № 136</w:t>
      </w:r>
      <w:r w:rsidRPr="003F4BBC">
        <w:t>-п</w:t>
      </w:r>
      <w:r w:rsidR="00FB3B64">
        <w:t xml:space="preserve"> «</w:t>
      </w:r>
      <w:r w:rsidRPr="00CB7DC6">
        <w:t>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>
        <w:t xml:space="preserve"> на период 2022-2024 годов"</w:t>
      </w:r>
      <w:r w:rsidR="00FB3B64">
        <w:t>.</w:t>
      </w:r>
    </w:p>
    <w:p w:rsidR="009178F7" w:rsidRPr="004043C8" w:rsidRDefault="009178F7" w:rsidP="009178F7">
      <w:pPr>
        <w:jc w:val="both"/>
        <w:rPr>
          <w:color w:val="FF0000"/>
        </w:rPr>
      </w:pPr>
    </w:p>
    <w:p w:rsidR="009178F7" w:rsidRPr="00874A31" w:rsidRDefault="009178F7" w:rsidP="009178F7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BF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 статьи 179 Бюджетного кодекса Российской Федерации, постановлением администрации Загривского сельского поселения от 10.12.2021 № 131-п </w:t>
      </w:r>
      <w:r w:rsidR="004E4BE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52BF0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муниципального образования Сланцевский муниципальный район Ленинградской области</w:t>
      </w:r>
      <w:r w:rsidR="004E4BE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52BF0">
        <w:rPr>
          <w:rFonts w:ascii="Times New Roman" w:hAnsi="Times New Roman" w:cs="Times New Roman"/>
          <w:b w:val="0"/>
          <w:sz w:val="24"/>
          <w:szCs w:val="24"/>
        </w:rPr>
        <w:t xml:space="preserve"> от 05.03.2014 № 25-п "Об утверждении Порядка разработки и реализации муниципальных программ муниципального образования Загривскоесельское поселение Сланцевского муниципального района Ленинградской области" в целях 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 приведения мероприятий муниципальной программы "Устойчивое развитие территории муниципального образования Загривское сельское поселение Сланцевского муниципального района Ленинградской области на период 2022-2024 годов"(далее Программа)</w:t>
      </w:r>
      <w:r w:rsidR="004E4BE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, с решением совета депутатов Загривского сел</w:t>
      </w:r>
      <w:r w:rsidR="00E52BF0" w:rsidRPr="00E52BF0">
        <w:rPr>
          <w:rFonts w:ascii="Times New Roman" w:hAnsi="Times New Roman" w:cs="Times New Roman"/>
          <w:b w:val="0"/>
          <w:sz w:val="24"/>
          <w:szCs w:val="24"/>
        </w:rPr>
        <w:t>ьс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кого поселения от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 xml:space="preserve"> 21.12.2022 № 232-сд «О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решение совета депутатов муниципального образования  Загривское сельское поселение от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 xml:space="preserve"> 16.</w:t>
      </w:r>
      <w:r w:rsidR="004E4BEA">
        <w:rPr>
          <w:rFonts w:ascii="Times New Roman" w:hAnsi="Times New Roman" w:cs="Times New Roman"/>
          <w:b w:val="0"/>
          <w:sz w:val="24"/>
          <w:szCs w:val="24"/>
        </w:rPr>
        <w:t>12.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2021 года № 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>180-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сд</w:t>
      </w:r>
      <w:r w:rsidR="00E52BF0" w:rsidRPr="00E52BF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О бюджете муниципального образования Загривское сельское поселение Сланцевского муниципальног</w:t>
      </w:r>
      <w:r w:rsidR="00E52BF0" w:rsidRPr="00E52BF0">
        <w:rPr>
          <w:rFonts w:ascii="Times New Roman" w:hAnsi="Times New Roman" w:cs="Times New Roman"/>
          <w:b w:val="0"/>
          <w:sz w:val="24"/>
          <w:szCs w:val="24"/>
        </w:rPr>
        <w:t>о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 района  Ленинградской области на 2022 год и на плановый период 2023 и 2024 годов», решением совета депутатов Загривского сел</w:t>
      </w:r>
      <w:r w:rsidR="00E52BF0">
        <w:rPr>
          <w:rFonts w:ascii="Times New Roman" w:hAnsi="Times New Roman" w:cs="Times New Roman"/>
          <w:b w:val="0"/>
          <w:sz w:val="24"/>
          <w:szCs w:val="24"/>
        </w:rPr>
        <w:t>ьс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ког</w:t>
      </w:r>
      <w:r w:rsidR="00E52BF0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поселения Сланцевского муниципального района </w:t>
      </w:r>
      <w:r w:rsidR="00E52BF0">
        <w:rPr>
          <w:rFonts w:ascii="Times New Roman" w:hAnsi="Times New Roman" w:cs="Times New Roman"/>
          <w:b w:val="0"/>
          <w:sz w:val="24"/>
          <w:szCs w:val="24"/>
        </w:rPr>
        <w:t>Л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енинградской области от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>21.12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.2022</w:t>
      </w:r>
      <w:r w:rsidR="004E4BEA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 xml:space="preserve"> 233-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сд</w:t>
      </w:r>
      <w:r w:rsidR="00975E64">
        <w:rPr>
          <w:rFonts w:ascii="Times New Roman" w:hAnsi="Times New Roman" w:cs="Times New Roman"/>
          <w:b w:val="0"/>
          <w:sz w:val="24"/>
          <w:szCs w:val="24"/>
        </w:rPr>
        <w:t>«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О бюджете муниципального образования Заривское сельское поселение Сланцевского муниципального рай</w:t>
      </w:r>
      <w:r w:rsidR="00E52BF0">
        <w:rPr>
          <w:rFonts w:ascii="Times New Roman" w:hAnsi="Times New Roman" w:cs="Times New Roman"/>
          <w:b w:val="0"/>
          <w:sz w:val="24"/>
          <w:szCs w:val="24"/>
        </w:rPr>
        <w:t>она Л</w:t>
      </w:r>
      <w:r w:rsidR="00FB3B64" w:rsidRPr="00E52BF0">
        <w:rPr>
          <w:rFonts w:ascii="Times New Roman" w:hAnsi="Times New Roman" w:cs="Times New Roman"/>
          <w:b w:val="0"/>
          <w:sz w:val="24"/>
          <w:szCs w:val="24"/>
        </w:rPr>
        <w:t>енинградской области на 2023 год и на плановый период 2024 и 2025 годов»</w:t>
      </w:r>
      <w:r w:rsidR="00E52BF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на основании экспертного заключения ревизионной комиссии муниципального образования Сланцевский муниципальный район Ленинградской области от 06.02.2023 года № 01-18-04</w:t>
      </w:r>
      <w:r w:rsidRPr="00FB3B64">
        <w:rPr>
          <w:rFonts w:ascii="Times New Roman" w:hAnsi="Times New Roman" w:cs="Times New Roman"/>
          <w:b w:val="0"/>
          <w:sz w:val="24"/>
          <w:szCs w:val="24"/>
        </w:rPr>
        <w:t>/</w:t>
      </w:r>
      <w:r w:rsidR="00FB3B64" w:rsidRPr="00FB3B64">
        <w:rPr>
          <w:rFonts w:ascii="Times New Roman" w:hAnsi="Times New Roman" w:cs="Times New Roman"/>
          <w:b w:val="0"/>
          <w:sz w:val="24"/>
          <w:szCs w:val="24"/>
        </w:rPr>
        <w:t>18</w:t>
      </w:r>
      <w:r w:rsidRPr="00FB3B6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ПОСТАНО</w:t>
      </w:r>
      <w:r>
        <w:rPr>
          <w:rFonts w:ascii="Times New Roman" w:hAnsi="Times New Roman" w:cs="Times New Roman"/>
          <w:b w:val="0"/>
          <w:sz w:val="24"/>
          <w:szCs w:val="24"/>
        </w:rPr>
        <w:t>ВЛЯЕТ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178F7" w:rsidRPr="00FB3B64" w:rsidRDefault="009178F7" w:rsidP="009178F7">
      <w:pPr>
        <w:ind w:firstLine="709"/>
        <w:jc w:val="both"/>
      </w:pPr>
      <w:r>
        <w:t xml:space="preserve">1.Внести изменения в постановление администрации Загривского сельского поселения </w:t>
      </w:r>
      <w:r w:rsidRPr="00537153">
        <w:t xml:space="preserve">с изменениями от </w:t>
      </w:r>
      <w:r>
        <w:t xml:space="preserve">07.11.2019 </w:t>
      </w:r>
      <w:r w:rsidRPr="00537153">
        <w:t xml:space="preserve">г. № </w:t>
      </w:r>
      <w:r>
        <w:t xml:space="preserve">136-п "Об утверждении муниципальной программы (с изменениями от 05.06.2020 № 58-п, от 25.11.2020 № 116-п, от 23.07.2021 № 88-п, от 16.12.2021 № 137-п, от 20.05.2022 № 64-п, от </w:t>
      </w:r>
      <w:r w:rsidR="00FB3B64">
        <w:t xml:space="preserve"> 08.11.2022 № 108-п</w:t>
      </w:r>
      <w:r w:rsidRPr="00FB3B64">
        <w:t>)</w:t>
      </w:r>
      <w:r w:rsidR="00FB3B64">
        <w:t>.</w:t>
      </w:r>
    </w:p>
    <w:p w:rsidR="009178F7" w:rsidRDefault="004E4BEA" w:rsidP="009178F7">
      <w:pPr>
        <w:ind w:firstLine="709"/>
        <w:jc w:val="both"/>
      </w:pPr>
      <w:r>
        <w:lastRenderedPageBreak/>
        <w:t>2</w:t>
      </w:r>
      <w:r w:rsidR="009178F7">
        <w:t>.Внести изменения и дополн</w:t>
      </w:r>
      <w:r w:rsidR="00975E64">
        <w:t xml:space="preserve">ения в муниципальную программу </w:t>
      </w:r>
      <w:r w:rsidR="009178F7">
        <w:t>«Устойчивое развитие территории муниципального образования Загривское сельское поселение Сланцевского муниципального района Ленинградской области на период 2022-2024 годов"( с изменениями от 05.06.2020 № 58-п, от 25.11.2020 № 116-п, от 23.07.2021 № 88-п, от 16.12.2021 № 137-п, от 20.05.2022 № 64-п, от</w:t>
      </w:r>
      <w:r w:rsidR="00FB3B64">
        <w:t xml:space="preserve"> 08.11.2022 № 108-п</w:t>
      </w:r>
      <w:r>
        <w:t>)</w:t>
      </w:r>
      <w:r w:rsidR="009178F7">
        <w:t xml:space="preserve">. </w:t>
      </w:r>
    </w:p>
    <w:p w:rsidR="009178F7" w:rsidRDefault="004E4BEA" w:rsidP="009178F7">
      <w:pPr>
        <w:ind w:firstLine="709"/>
        <w:jc w:val="both"/>
      </w:pPr>
      <w:r>
        <w:t>2</w:t>
      </w:r>
      <w:r w:rsidR="009178F7">
        <w:t>.1. Приложение к муниципальной программе "План мероприятий муниципальной программы "Развитие Загривского сельского поселения" на 2022 год и плановый период 2023-2025 годов" изложить в новой редакции согласно приложения.</w:t>
      </w:r>
    </w:p>
    <w:p w:rsidR="00173EF3" w:rsidRDefault="00173EF3" w:rsidP="009178F7">
      <w:pPr>
        <w:ind w:firstLine="709"/>
        <w:jc w:val="both"/>
      </w:pPr>
      <w:r>
        <w:t xml:space="preserve">Общий объем финансирования муниципальной программы на весь период реализации составляет </w:t>
      </w:r>
      <w:r w:rsidR="00D05B63" w:rsidRPr="00975E64">
        <w:rPr>
          <w:b/>
        </w:rPr>
        <w:t>87 076,9</w:t>
      </w:r>
      <w:r>
        <w:t>тыс. руб., в том числе:</w:t>
      </w:r>
    </w:p>
    <w:p w:rsidR="00173EF3" w:rsidRDefault="00173EF3" w:rsidP="009178F7">
      <w:pPr>
        <w:ind w:firstLine="709"/>
        <w:jc w:val="both"/>
      </w:pPr>
      <w:r>
        <w:t xml:space="preserve">2022 год </w:t>
      </w:r>
      <w:r w:rsidR="00D05B63">
        <w:t>-28 988,8</w:t>
      </w:r>
      <w:r>
        <w:t xml:space="preserve"> тыс.руб.;</w:t>
      </w:r>
    </w:p>
    <w:p w:rsidR="00173EF3" w:rsidRDefault="00173EF3" w:rsidP="009178F7">
      <w:pPr>
        <w:ind w:firstLine="709"/>
        <w:jc w:val="both"/>
      </w:pPr>
      <w:r>
        <w:t xml:space="preserve">2023 год </w:t>
      </w:r>
      <w:r w:rsidR="00D05B63">
        <w:t>-24 861,2</w:t>
      </w:r>
      <w:r>
        <w:t xml:space="preserve"> тыс.руб.;</w:t>
      </w:r>
    </w:p>
    <w:p w:rsidR="00173EF3" w:rsidRDefault="00173EF3" w:rsidP="009178F7">
      <w:pPr>
        <w:ind w:firstLine="709"/>
        <w:jc w:val="both"/>
      </w:pPr>
      <w:r>
        <w:t xml:space="preserve">2024 год </w:t>
      </w:r>
      <w:r w:rsidR="00D05B63">
        <w:t xml:space="preserve">-16 745,4 </w:t>
      </w:r>
      <w:r>
        <w:t>тыс.руб.;</w:t>
      </w:r>
    </w:p>
    <w:p w:rsidR="00173EF3" w:rsidRDefault="00173EF3" w:rsidP="009178F7">
      <w:pPr>
        <w:ind w:firstLine="709"/>
        <w:jc w:val="both"/>
      </w:pPr>
      <w:r>
        <w:t xml:space="preserve">2025 год- </w:t>
      </w:r>
      <w:r w:rsidR="00D05B63">
        <w:t xml:space="preserve">16 481,5 </w:t>
      </w:r>
      <w:r w:rsidR="00F05D0B">
        <w:t>тыс. руб.</w:t>
      </w:r>
    </w:p>
    <w:p w:rsidR="009178F7" w:rsidRDefault="004E4BEA" w:rsidP="009178F7">
      <w:pPr>
        <w:pStyle w:val="a3"/>
        <w:ind w:firstLine="709"/>
        <w:jc w:val="both"/>
      </w:pPr>
      <w:r>
        <w:t>3</w:t>
      </w:r>
      <w:r w:rsidR="009178F7">
        <w:t xml:space="preserve">. Опубликовать настоящее постановление в официальном приложении к газете "Знамя труда" и обнародовать путем размещения на официальном сайте муниципального образования - администрация Загривского сельского поселения </w:t>
      </w:r>
      <w:r w:rsidR="009178F7" w:rsidRPr="006A78B6">
        <w:t>http://www.xn--80aecjgip6aom.xn--p1ai/2022.html</w:t>
      </w:r>
      <w:r w:rsidR="009178F7">
        <w:t>.</w:t>
      </w:r>
    </w:p>
    <w:p w:rsidR="009178F7" w:rsidRDefault="004E4BEA" w:rsidP="009178F7">
      <w:pPr>
        <w:pStyle w:val="a3"/>
        <w:ind w:firstLine="709"/>
        <w:jc w:val="both"/>
      </w:pPr>
      <w:r>
        <w:t>4.</w:t>
      </w:r>
      <w:bookmarkStart w:id="0" w:name="_GoBack"/>
      <w:bookmarkEnd w:id="0"/>
      <w:r w:rsidR="009178F7">
        <w:t xml:space="preserve"> Настоящее постановление вступает в силу на следующий день со дня его официального опубликования (обнародования).</w:t>
      </w:r>
    </w:p>
    <w:p w:rsidR="009178F7" w:rsidRDefault="009178F7" w:rsidP="009178F7">
      <w:pPr>
        <w:pStyle w:val="a3"/>
        <w:ind w:firstLine="709"/>
        <w:jc w:val="both"/>
      </w:pPr>
      <w:r>
        <w:t>5</w:t>
      </w:r>
      <w:r w:rsidRPr="00CB7DC6">
        <w:t xml:space="preserve">. Контроль за выполнением </w:t>
      </w:r>
      <w:r w:rsidR="00173EF3">
        <w:t>постановления</w:t>
      </w:r>
      <w:r w:rsidRPr="00CB7DC6">
        <w:t xml:space="preserve"> оставляю за собой.</w:t>
      </w:r>
    </w:p>
    <w:p w:rsidR="004E4BEA" w:rsidRDefault="004E4BEA" w:rsidP="009178F7">
      <w:pPr>
        <w:pStyle w:val="a3"/>
        <w:ind w:firstLine="709"/>
        <w:jc w:val="both"/>
      </w:pPr>
    </w:p>
    <w:p w:rsidR="004E4BEA" w:rsidRDefault="004E4BEA" w:rsidP="009178F7">
      <w:pPr>
        <w:pStyle w:val="a3"/>
        <w:ind w:firstLine="709"/>
        <w:jc w:val="both"/>
      </w:pPr>
    </w:p>
    <w:p w:rsidR="004E4BEA" w:rsidRPr="00CB7DC6" w:rsidRDefault="004E4BEA" w:rsidP="009178F7">
      <w:pPr>
        <w:pStyle w:val="a3"/>
        <w:ind w:firstLine="709"/>
        <w:jc w:val="both"/>
      </w:pPr>
    </w:p>
    <w:p w:rsidR="009178F7" w:rsidRPr="00CB7DC6" w:rsidRDefault="009178F7" w:rsidP="009178F7">
      <w:pPr>
        <w:jc w:val="both"/>
      </w:pPr>
    </w:p>
    <w:p w:rsidR="009178F7" w:rsidRPr="00874A31" w:rsidRDefault="009178F7" w:rsidP="009178F7">
      <w:pPr>
        <w:ind w:firstLine="708"/>
      </w:pPr>
      <w:r>
        <w:t>Г</w:t>
      </w:r>
      <w:r w:rsidRPr="00CB7DC6">
        <w:t>лав</w:t>
      </w:r>
      <w:r>
        <w:t>ы</w:t>
      </w:r>
      <w:r w:rsidRPr="00CB7DC6">
        <w:t xml:space="preserve"> администрации                                                     </w:t>
      </w:r>
      <w:r>
        <w:t>С.В.Калинин</w:t>
      </w:r>
    </w:p>
    <w:p w:rsidR="009178F7" w:rsidRDefault="009178F7" w:rsidP="009178F7">
      <w:pPr>
        <w:jc w:val="center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178F7" w:rsidRDefault="009178F7" w:rsidP="009178F7">
      <w:pPr>
        <w:jc w:val="right"/>
      </w:pPr>
    </w:p>
    <w:p w:rsidR="00943682" w:rsidRDefault="00943682"/>
    <w:sectPr w:rsidR="00943682" w:rsidSect="00C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E2" w:rsidRDefault="00A115E2" w:rsidP="00FB3B64">
      <w:r>
        <w:separator/>
      </w:r>
    </w:p>
  </w:endnote>
  <w:endnote w:type="continuationSeparator" w:id="1">
    <w:p w:rsidR="00A115E2" w:rsidRDefault="00A115E2" w:rsidP="00FB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E2" w:rsidRDefault="00A115E2" w:rsidP="00FB3B64">
      <w:r>
        <w:separator/>
      </w:r>
    </w:p>
  </w:footnote>
  <w:footnote w:type="continuationSeparator" w:id="1">
    <w:p w:rsidR="00A115E2" w:rsidRDefault="00A115E2" w:rsidP="00FB3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55"/>
    <w:rsid w:val="000E632C"/>
    <w:rsid w:val="00173EF3"/>
    <w:rsid w:val="003370FA"/>
    <w:rsid w:val="004E4BEA"/>
    <w:rsid w:val="007166E8"/>
    <w:rsid w:val="007D0C99"/>
    <w:rsid w:val="009178F7"/>
    <w:rsid w:val="00943682"/>
    <w:rsid w:val="00975E64"/>
    <w:rsid w:val="00A115E2"/>
    <w:rsid w:val="00AE0D55"/>
    <w:rsid w:val="00CD5679"/>
    <w:rsid w:val="00D05B63"/>
    <w:rsid w:val="00D224F7"/>
    <w:rsid w:val="00E52BF0"/>
    <w:rsid w:val="00F05D0B"/>
    <w:rsid w:val="00FB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178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FB3B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3B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178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FB3B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3B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2</cp:revision>
  <cp:lastPrinted>2023-02-07T06:22:00Z</cp:lastPrinted>
  <dcterms:created xsi:type="dcterms:W3CDTF">2023-02-17T06:45:00Z</dcterms:created>
  <dcterms:modified xsi:type="dcterms:W3CDTF">2023-02-17T06:45:00Z</dcterms:modified>
</cp:coreProperties>
</file>